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A4AB8" w14:textId="5533EF0E" w:rsidR="00E506FC" w:rsidRPr="00E506FC" w:rsidRDefault="00E506FC" w:rsidP="0080391F">
      <w:pPr>
        <w:rPr>
          <w:b/>
          <w:color w:val="000000"/>
          <w:sz w:val="26"/>
          <w:szCs w:val="26"/>
        </w:rPr>
      </w:pPr>
      <w:r w:rsidRPr="00E506FC">
        <w:rPr>
          <w:b/>
          <w:color w:val="000000"/>
          <w:sz w:val="26"/>
          <w:szCs w:val="26"/>
        </w:rPr>
        <w:t>Avslag på byggesøknad</w:t>
      </w:r>
      <w:r>
        <w:rPr>
          <w:b/>
          <w:color w:val="000000"/>
          <w:sz w:val="26"/>
          <w:szCs w:val="26"/>
        </w:rPr>
        <w:t xml:space="preserve"> </w:t>
      </w:r>
    </w:p>
    <w:p w14:paraId="0FE15DF9" w14:textId="77777777" w:rsidR="00E506FC" w:rsidRDefault="00E506FC" w:rsidP="0080391F">
      <w:pPr>
        <w:rPr>
          <w:color w:val="000000"/>
          <w:szCs w:val="23"/>
        </w:rPr>
      </w:pPr>
    </w:p>
    <w:p w14:paraId="41296399" w14:textId="77777777" w:rsidR="0080391F" w:rsidRPr="00BF41BF" w:rsidRDefault="0080391F" w:rsidP="0080391F">
      <w:pPr>
        <w:rPr>
          <w:color w:val="000000"/>
          <w:szCs w:val="23"/>
        </w:rPr>
      </w:pPr>
      <w:r>
        <w:rPr>
          <w:color w:val="000000"/>
          <w:szCs w:val="23"/>
        </w:rPr>
        <w:t xml:space="preserve">Vi viser til din søknad </w:t>
      </w:r>
      <w:r w:rsidRPr="00BF41BF">
        <w:rPr>
          <w:color w:val="000000"/>
          <w:szCs w:val="23"/>
        </w:rPr>
        <w:t xml:space="preserve">mottatt </w:t>
      </w:r>
      <w:r w:rsidRPr="00D118B8">
        <w:rPr>
          <w:color w:val="FF0000"/>
          <w:szCs w:val="23"/>
        </w:rPr>
        <w:fldChar w:fldCharType="begin"/>
      </w:r>
      <w:r w:rsidRPr="00D118B8">
        <w:rPr>
          <w:color w:val="FF0000"/>
          <w:szCs w:val="23"/>
        </w:rPr>
        <w:instrText>MACROBUTTON TomMakro [</w:instrText>
      </w:r>
      <w:r>
        <w:rPr>
          <w:color w:val="FF0000"/>
          <w:szCs w:val="23"/>
        </w:rPr>
        <w:instrText>dato</w:instrText>
      </w:r>
      <w:r w:rsidRPr="00D118B8">
        <w:rPr>
          <w:color w:val="FF0000"/>
          <w:szCs w:val="23"/>
        </w:rPr>
        <w:instrText>]</w:instrText>
      </w:r>
      <w:r w:rsidRPr="00D118B8">
        <w:rPr>
          <w:color w:val="FF0000"/>
          <w:szCs w:val="23"/>
        </w:rPr>
        <w:fldChar w:fldCharType="end"/>
      </w:r>
      <w:r w:rsidRPr="00BF41BF">
        <w:rPr>
          <w:color w:val="000000"/>
          <w:szCs w:val="23"/>
        </w:rPr>
        <w:t xml:space="preserve">. </w:t>
      </w:r>
    </w:p>
    <w:p w14:paraId="6BDEB7AD" w14:textId="77777777" w:rsidR="0080391F" w:rsidRPr="00BF41BF" w:rsidRDefault="0080391F" w:rsidP="0080391F">
      <w:pPr>
        <w:rPr>
          <w:color w:val="000000"/>
          <w:szCs w:val="23"/>
        </w:rPr>
      </w:pPr>
      <w:r w:rsidRPr="00BF41BF">
        <w:rPr>
          <w:color w:val="000000"/>
          <w:szCs w:val="23"/>
        </w:rPr>
        <w:t xml:space="preserve">Tiltaket omfatter </w:t>
      </w:r>
      <w:r w:rsidRPr="00D118B8">
        <w:rPr>
          <w:color w:val="FF0000"/>
          <w:szCs w:val="23"/>
        </w:rPr>
        <w:fldChar w:fldCharType="begin"/>
      </w:r>
      <w:r w:rsidRPr="00D118B8">
        <w:rPr>
          <w:color w:val="FF0000"/>
          <w:szCs w:val="23"/>
        </w:rPr>
        <w:instrText>MACROBUTTON TomMakro [</w:instrText>
      </w:r>
      <w:r>
        <w:rPr>
          <w:color w:val="FF0000"/>
          <w:szCs w:val="23"/>
        </w:rPr>
        <w:instrText>SKRIV hva tiltaket gjelder</w:instrText>
      </w:r>
      <w:r w:rsidRPr="00D118B8">
        <w:rPr>
          <w:color w:val="FF0000"/>
          <w:szCs w:val="23"/>
        </w:rPr>
        <w:instrText>]</w:instrText>
      </w:r>
      <w:r w:rsidRPr="00D118B8">
        <w:rPr>
          <w:color w:val="FF0000"/>
          <w:szCs w:val="23"/>
        </w:rPr>
        <w:fldChar w:fldCharType="end"/>
      </w:r>
      <w:r w:rsidRPr="00BF41BF">
        <w:rPr>
          <w:color w:val="000000"/>
          <w:szCs w:val="23"/>
        </w:rPr>
        <w:t>.</w:t>
      </w:r>
    </w:p>
    <w:p w14:paraId="5A39528B" w14:textId="082CC9B2" w:rsidR="0080391F" w:rsidRPr="00BF41BF" w:rsidRDefault="0080391F" w:rsidP="0080391F">
      <w:pPr>
        <w:rPr>
          <w:color w:val="FF0000"/>
          <w:szCs w:val="23"/>
        </w:rPr>
      </w:pPr>
      <w:r w:rsidRPr="00BF41BF">
        <w:rPr>
          <w:color w:val="FF0000"/>
          <w:szCs w:val="23"/>
        </w:rPr>
        <w:t xml:space="preserve">Tiltaket krever dispensasjon fra </w:t>
      </w:r>
      <w:r w:rsidR="00A54A30">
        <w:rPr>
          <w:color w:val="FF0000"/>
          <w:szCs w:val="23"/>
        </w:rPr>
        <w:fldChar w:fldCharType="begin"/>
      </w:r>
      <w:r w:rsidR="00A54A30">
        <w:rPr>
          <w:color w:val="FF0000"/>
          <w:szCs w:val="23"/>
        </w:rPr>
        <w:instrText xml:space="preserve"> MACROBUTTON  AcceptConflict "[SKRIV hva tiltaket krever dispensasjon fra]" </w:instrText>
      </w:r>
      <w:r w:rsidR="00A54A30">
        <w:rPr>
          <w:color w:val="FF0000"/>
          <w:szCs w:val="23"/>
        </w:rPr>
        <w:fldChar w:fldCharType="end"/>
      </w:r>
      <w:bookmarkStart w:id="0" w:name="_GoBack"/>
      <w:bookmarkEnd w:id="0"/>
      <w:r w:rsidRPr="00BF41BF">
        <w:rPr>
          <w:color w:val="FF0000"/>
          <w:szCs w:val="23"/>
        </w:rPr>
        <w:t>.</w:t>
      </w:r>
    </w:p>
    <w:p w14:paraId="64209182" w14:textId="77777777" w:rsidR="0080391F" w:rsidRPr="00BF41BF" w:rsidRDefault="0080391F" w:rsidP="0080391F">
      <w:pPr>
        <w:rPr>
          <w:color w:val="FF0000"/>
          <w:szCs w:val="23"/>
        </w:rPr>
      </w:pPr>
      <w:r w:rsidRPr="00BF41BF">
        <w:rPr>
          <w:color w:val="FF0000"/>
          <w:szCs w:val="23"/>
        </w:rPr>
        <w:t xml:space="preserve">Det er </w:t>
      </w:r>
      <w:r w:rsidR="00133D73">
        <w:rPr>
          <w:color w:val="FF0000"/>
          <w:szCs w:val="23"/>
        </w:rPr>
        <w:t xml:space="preserve">kommet merknader </w:t>
      </w:r>
      <w:r w:rsidRPr="00BF41BF">
        <w:rPr>
          <w:color w:val="FF0000"/>
          <w:szCs w:val="23"/>
        </w:rPr>
        <w:t>på tiltaket.</w:t>
      </w:r>
    </w:p>
    <w:p w14:paraId="507B2176" w14:textId="77777777" w:rsidR="0080391F" w:rsidRPr="00BF41BF" w:rsidRDefault="0080391F" w:rsidP="0080391F">
      <w:pPr>
        <w:rPr>
          <w:color w:val="FF0000"/>
          <w:szCs w:val="23"/>
        </w:rPr>
      </w:pPr>
      <w:r w:rsidRPr="00BF41BF">
        <w:rPr>
          <w:color w:val="FF0000"/>
          <w:szCs w:val="23"/>
        </w:rPr>
        <w:t>Tiltaket er utført.</w:t>
      </w:r>
    </w:p>
    <w:p w14:paraId="1EBF81AA" w14:textId="77777777" w:rsidR="0080391F" w:rsidRDefault="0080391F" w:rsidP="0080391F">
      <w:pPr>
        <w:pStyle w:val="Overskrift2"/>
        <w:rPr>
          <w:sz w:val="22"/>
          <w:szCs w:val="22"/>
        </w:rPr>
      </w:pPr>
    </w:p>
    <w:p w14:paraId="33DE0969" w14:textId="77777777" w:rsidR="0080391F" w:rsidRDefault="0080391F" w:rsidP="0080391F">
      <w:pPr>
        <w:rPr>
          <w:color w:val="FF0000"/>
          <w:szCs w:val="23"/>
        </w:rPr>
      </w:pPr>
      <w:r w:rsidRPr="001B5D34">
        <w:rPr>
          <w:rFonts w:cs="Arial"/>
          <w:b/>
          <w:bCs/>
          <w:iCs/>
          <w:szCs w:val="22"/>
        </w:rPr>
        <w:t>Kommunens vedtak</w:t>
      </w:r>
    </w:p>
    <w:p w14:paraId="681BD2E4" w14:textId="77777777" w:rsidR="0080391F" w:rsidRPr="00EC662F" w:rsidRDefault="0080391F" w:rsidP="0080391F">
      <w:pPr>
        <w:rPr>
          <w:color w:val="000000"/>
        </w:rPr>
      </w:pPr>
      <w:r w:rsidRPr="00EC662F">
        <w:rPr>
          <w:color w:val="000000"/>
          <w:szCs w:val="23"/>
        </w:rPr>
        <w:t xml:space="preserve">Søknaden er avslått. </w:t>
      </w:r>
      <w:r w:rsidRPr="00EC662F">
        <w:rPr>
          <w:color w:val="000000"/>
        </w:rPr>
        <w:t xml:space="preserve">Vedtaket er fattet med hjemmel i </w:t>
      </w:r>
      <w:r w:rsidRPr="00EC662F">
        <w:rPr>
          <w:color w:val="000000"/>
          <w:szCs w:val="23"/>
        </w:rPr>
        <w:fldChar w:fldCharType="begin"/>
      </w:r>
      <w:r w:rsidRPr="00EC662F">
        <w:rPr>
          <w:color w:val="000000"/>
          <w:szCs w:val="23"/>
        </w:rPr>
        <w:instrText>MACROBUTTON TomMakro [SKRIV inn hjemmel]</w:instrText>
      </w:r>
      <w:r w:rsidRPr="00EC662F">
        <w:rPr>
          <w:color w:val="000000"/>
          <w:szCs w:val="23"/>
        </w:rPr>
        <w:fldChar w:fldCharType="end"/>
      </w:r>
      <w:r w:rsidRPr="00EC662F">
        <w:rPr>
          <w:color w:val="000000"/>
        </w:rPr>
        <w:t>.</w:t>
      </w:r>
    </w:p>
    <w:p w14:paraId="0E765530" w14:textId="77777777" w:rsidR="0080391F" w:rsidRPr="00EC662F" w:rsidRDefault="0080391F" w:rsidP="0080391F">
      <w:pPr>
        <w:rPr>
          <w:color w:val="000000"/>
        </w:rPr>
      </w:pPr>
    </w:p>
    <w:p w14:paraId="6CAEDC8A" w14:textId="77777777" w:rsidR="0080391F" w:rsidRPr="00EC662F" w:rsidRDefault="0080391F" w:rsidP="0080391F">
      <w:pPr>
        <w:rPr>
          <w:color w:val="000000"/>
          <w:szCs w:val="23"/>
        </w:rPr>
      </w:pPr>
      <w:r w:rsidRPr="00EC662F">
        <w:rPr>
          <w:color w:val="000000"/>
        </w:rPr>
        <w:t xml:space="preserve">Det er Byggesaksavdelingen som har behandlet saken, jf. </w:t>
      </w:r>
      <w:hyperlink r:id="rId7" w:history="1">
        <w:r w:rsidRPr="00EC662F">
          <w:rPr>
            <w:rStyle w:val="Hyperkobling"/>
            <w:color w:val="000000"/>
          </w:rPr>
          <w:t>kommuneloven § 23.4</w:t>
        </w:r>
      </w:hyperlink>
      <w:r w:rsidRPr="00EC662F">
        <w:rPr>
          <w:color w:val="000000"/>
        </w:rPr>
        <w:t xml:space="preserve"> og delegeringsreglementet.  </w:t>
      </w:r>
      <w:r w:rsidRPr="00EC662F">
        <w:rPr>
          <w:color w:val="000000"/>
          <w:szCs w:val="23"/>
        </w:rPr>
        <w:t xml:space="preserve"> </w:t>
      </w:r>
    </w:p>
    <w:p w14:paraId="0B4F8CA0" w14:textId="77777777" w:rsidR="0080391F" w:rsidRPr="00C916DF" w:rsidRDefault="0080391F" w:rsidP="0080391F">
      <w:pPr>
        <w:rPr>
          <w:color w:val="FF0000"/>
          <w:szCs w:val="23"/>
        </w:rPr>
      </w:pPr>
    </w:p>
    <w:p w14:paraId="05D29E96" w14:textId="77777777" w:rsidR="0080391F" w:rsidRPr="001B5D34" w:rsidRDefault="0080391F" w:rsidP="0080391F">
      <w:pPr>
        <w:rPr>
          <w:rFonts w:cs="Arial"/>
          <w:b/>
          <w:bCs/>
          <w:iCs/>
          <w:szCs w:val="22"/>
        </w:rPr>
      </w:pPr>
      <w:r w:rsidRPr="001B5D34">
        <w:rPr>
          <w:rFonts w:cs="Arial"/>
          <w:b/>
          <w:bCs/>
          <w:iCs/>
          <w:szCs w:val="22"/>
        </w:rPr>
        <w:t>Begrunnelse for vedtaket</w:t>
      </w:r>
    </w:p>
    <w:p w14:paraId="7C1A8667" w14:textId="77777777" w:rsidR="0080391F" w:rsidRPr="00F7282B" w:rsidRDefault="0080391F" w:rsidP="0080391F">
      <w:pPr>
        <w:rPr>
          <w:color w:val="FF0000"/>
        </w:rPr>
      </w:pPr>
      <w:r w:rsidRPr="00D118B8">
        <w:rPr>
          <w:color w:val="FF0000"/>
          <w:szCs w:val="23"/>
        </w:rPr>
        <w:fldChar w:fldCharType="begin"/>
      </w:r>
      <w:r w:rsidRPr="00D118B8">
        <w:rPr>
          <w:color w:val="FF0000"/>
          <w:szCs w:val="23"/>
        </w:rPr>
        <w:instrText>MACROBUTTON TomMakro [</w:instrText>
      </w:r>
      <w:r w:rsidRPr="00F7282B">
        <w:rPr>
          <w:color w:val="FF0000"/>
        </w:rPr>
        <w:instrText>Fritekst om vurderingene so</w:instrText>
      </w:r>
      <w:r>
        <w:rPr>
          <w:color w:val="FF0000"/>
        </w:rPr>
        <w:instrText>m ligger til grunn for vedtaket.</w:instrText>
      </w:r>
      <w:r w:rsidRPr="00D118B8">
        <w:rPr>
          <w:color w:val="FF0000"/>
          <w:szCs w:val="23"/>
        </w:rPr>
        <w:instrText>]</w:instrText>
      </w:r>
      <w:r w:rsidRPr="00D118B8">
        <w:rPr>
          <w:color w:val="FF0000"/>
          <w:szCs w:val="23"/>
        </w:rPr>
        <w:fldChar w:fldCharType="end"/>
      </w:r>
      <w:r w:rsidRPr="00F7282B">
        <w:rPr>
          <w:color w:val="FF0000"/>
        </w:rPr>
        <w:t xml:space="preserve"> </w:t>
      </w:r>
    </w:p>
    <w:p w14:paraId="20A31A2D" w14:textId="77777777" w:rsidR="0080391F" w:rsidRDefault="0080391F" w:rsidP="0080391F"/>
    <w:p w14:paraId="2C2FF476" w14:textId="77777777" w:rsidR="0080391F" w:rsidRPr="001B5D34" w:rsidRDefault="0080391F" w:rsidP="0080391F">
      <w:pPr>
        <w:rPr>
          <w:rFonts w:cs="Arial"/>
          <w:b/>
          <w:bCs/>
          <w:iCs/>
          <w:szCs w:val="22"/>
        </w:rPr>
      </w:pPr>
      <w:r w:rsidRPr="001B5D34">
        <w:rPr>
          <w:rFonts w:cs="Arial"/>
          <w:b/>
          <w:bCs/>
          <w:iCs/>
          <w:szCs w:val="22"/>
        </w:rPr>
        <w:t>Du kan klage på vedtaket</w:t>
      </w:r>
    </w:p>
    <w:p w14:paraId="46C20A9D" w14:textId="77777777" w:rsidR="0080391F" w:rsidRPr="009B1219" w:rsidRDefault="0080391F" w:rsidP="0080391F">
      <w:pPr>
        <w:rPr>
          <w:color w:val="000000"/>
        </w:rPr>
      </w:pPr>
      <w:r>
        <w:t xml:space="preserve">Som part i saken har du rett til å klage på vedtaket. Fristen for å klage er 3 uker fra du mottar dette brevet. Hvis du ønsker å klage, sender du en skriftlig klage på e-post til </w:t>
      </w:r>
      <w:hyperlink r:id="rId8" w:history="1">
        <w:r w:rsidRPr="009B1219">
          <w:rPr>
            <w:rStyle w:val="Hyperkobling"/>
            <w:color w:val="000000"/>
          </w:rPr>
          <w:t>postmottak.kbu@stavanger.kommune.no</w:t>
        </w:r>
      </w:hyperlink>
      <w:r w:rsidRPr="009B1219">
        <w:rPr>
          <w:color w:val="000000"/>
        </w:rPr>
        <w:t xml:space="preserve"> eller per post til Byggesak, Stavanger kommune, Postboks 8001, 4068 Stavanger. Du finner mer informasjon om klageretten på siste side.</w:t>
      </w:r>
    </w:p>
    <w:p w14:paraId="1D1E0845" w14:textId="77777777" w:rsidR="0080391F" w:rsidRPr="009B1219" w:rsidRDefault="0080391F" w:rsidP="0080391F">
      <w:pPr>
        <w:rPr>
          <w:color w:val="000000"/>
        </w:rPr>
      </w:pPr>
    </w:p>
    <w:p w14:paraId="243013BD" w14:textId="77777777" w:rsidR="0080391F" w:rsidRPr="009B1219" w:rsidRDefault="0080391F" w:rsidP="0080391F">
      <w:pPr>
        <w:rPr>
          <w:color w:val="000000"/>
        </w:rPr>
      </w:pPr>
      <w:r w:rsidRPr="009B1219">
        <w:rPr>
          <w:color w:val="000000"/>
        </w:rPr>
        <w:t>Vi sender faktura til tiltakshaver for behandling av søknaden.</w:t>
      </w:r>
    </w:p>
    <w:p w14:paraId="6371F6E0" w14:textId="77777777" w:rsidR="0080391F" w:rsidRPr="009B1219" w:rsidRDefault="0080391F" w:rsidP="0080391F">
      <w:pPr>
        <w:rPr>
          <w:color w:val="000000"/>
        </w:rPr>
      </w:pPr>
    </w:p>
    <w:p w14:paraId="2618D894" w14:textId="77777777" w:rsidR="0080391F" w:rsidRDefault="0080391F" w:rsidP="0080391F">
      <w:pPr>
        <w:rPr>
          <w:rFonts w:ascii="Calibri" w:hAnsi="Calibri" w:cs="Arial"/>
          <w:b/>
          <w:bCs/>
          <w:iCs/>
          <w:color w:val="000000"/>
        </w:rPr>
      </w:pPr>
      <w:r>
        <w:rPr>
          <w:rFonts w:cs="Arial"/>
          <w:b/>
          <w:bCs/>
          <w:iCs/>
          <w:color w:val="000000"/>
        </w:rPr>
        <w:t>Har du spørsmål?</w:t>
      </w:r>
    </w:p>
    <w:p w14:paraId="22395A25" w14:textId="77777777" w:rsidR="0080391F" w:rsidRPr="000E6324" w:rsidRDefault="0080391F" w:rsidP="000E6324">
      <w:pPr>
        <w:rPr>
          <w:spacing w:val="-2"/>
        </w:rPr>
      </w:pPr>
      <w:r w:rsidRPr="00FA77E3">
        <w:rPr>
          <w:color w:val="000000"/>
          <w:spacing w:val="-2"/>
        </w:rPr>
        <w:t xml:space="preserve">Kontakt saksbehandler på tlf. 51 50 70 90 eller på </w:t>
      </w:r>
      <w:hyperlink r:id="rId9" w:history="1">
        <w:r w:rsidRPr="00FA77E3">
          <w:rPr>
            <w:rStyle w:val="Hyperkobling"/>
            <w:color w:val="000000"/>
            <w:spacing w:val="-2"/>
          </w:rPr>
          <w:t>postmottak.kbu@stavanger.kommune.no</w:t>
        </w:r>
      </w:hyperlink>
      <w:r w:rsidRPr="00FA77E3">
        <w:rPr>
          <w:spacing w:val="-2"/>
        </w:rPr>
        <w:t>.</w:t>
      </w:r>
    </w:p>
    <w:sectPr w:rsidR="0080391F" w:rsidRPr="000E632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C5548" w14:textId="77777777" w:rsidR="00C52F0F" w:rsidRDefault="00C52F0F" w:rsidP="00C52F0F">
      <w:pPr>
        <w:spacing w:line="240" w:lineRule="auto"/>
      </w:pPr>
      <w:r>
        <w:separator/>
      </w:r>
    </w:p>
  </w:endnote>
  <w:endnote w:type="continuationSeparator" w:id="0">
    <w:p w14:paraId="2B5BB901" w14:textId="77777777" w:rsidR="00C52F0F" w:rsidRDefault="00C52F0F" w:rsidP="00C52F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3EFA6" w14:textId="77777777" w:rsidR="00C52F0F" w:rsidRDefault="00C52F0F" w:rsidP="00C52F0F">
      <w:pPr>
        <w:spacing w:line="240" w:lineRule="auto"/>
      </w:pPr>
      <w:r>
        <w:separator/>
      </w:r>
    </w:p>
  </w:footnote>
  <w:footnote w:type="continuationSeparator" w:id="0">
    <w:p w14:paraId="6CB22C3E" w14:textId="77777777" w:rsidR="00C52F0F" w:rsidRDefault="00C52F0F" w:rsidP="00C52F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593F0" w14:textId="77777777" w:rsidR="00C52F0F" w:rsidRPr="00C52F0F" w:rsidRDefault="00C52F0F" w:rsidP="00C52F0F">
    <w:pPr>
      <w:pStyle w:val="Topptekst"/>
      <w:jc w:val="right"/>
      <w:rPr>
        <w:sz w:val="28"/>
        <w:szCs w:val="28"/>
      </w:rPr>
    </w:pPr>
    <w:r>
      <w:rPr>
        <w:sz w:val="28"/>
        <w:szCs w:val="28"/>
      </w:rPr>
      <w:t>NY VERSJON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F8"/>
    <w:rsid w:val="000E6324"/>
    <w:rsid w:val="00133D73"/>
    <w:rsid w:val="0022097D"/>
    <w:rsid w:val="00366242"/>
    <w:rsid w:val="00470E42"/>
    <w:rsid w:val="00532E40"/>
    <w:rsid w:val="00587C77"/>
    <w:rsid w:val="007337F8"/>
    <w:rsid w:val="007C2C6F"/>
    <w:rsid w:val="0080391F"/>
    <w:rsid w:val="008C4DFC"/>
    <w:rsid w:val="00A54A30"/>
    <w:rsid w:val="00B56BC9"/>
    <w:rsid w:val="00C37102"/>
    <w:rsid w:val="00C52F0F"/>
    <w:rsid w:val="00C83C96"/>
    <w:rsid w:val="00DE7630"/>
    <w:rsid w:val="00E506FC"/>
    <w:rsid w:val="00E83CA2"/>
    <w:rsid w:val="00E94188"/>
    <w:rsid w:val="00F3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97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F8"/>
    <w:pPr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7337F8"/>
    <w:pPr>
      <w:keepNext/>
      <w:spacing w:after="45" w:line="270" w:lineRule="exac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7337F8"/>
    <w:pPr>
      <w:keepNext/>
      <w:spacing w:after="45" w:line="260" w:lineRule="exact"/>
      <w:outlineLvl w:val="1"/>
    </w:pPr>
    <w:rPr>
      <w:rFonts w:cs="Arial"/>
      <w:b/>
      <w:bCs/>
      <w:iCs/>
      <w:sz w:val="23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337F8"/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7337F8"/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character" w:styleId="Hyperkobling">
    <w:name w:val="Hyperlink"/>
    <w:uiPriority w:val="99"/>
    <w:unhideWhenUsed/>
    <w:rsid w:val="007337F8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52F0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52F0F"/>
    <w:rPr>
      <w:rFonts w:ascii="Arial" w:eastAsia="Times New Roman" w:hAnsi="Arial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52F0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52F0F"/>
    <w:rPr>
      <w:rFonts w:ascii="Arial" w:eastAsia="Times New Roman" w:hAnsi="Arial" w:cs="Times New Roman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F8"/>
    <w:pPr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7337F8"/>
    <w:pPr>
      <w:keepNext/>
      <w:spacing w:after="45" w:line="270" w:lineRule="exac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7337F8"/>
    <w:pPr>
      <w:keepNext/>
      <w:spacing w:after="45" w:line="260" w:lineRule="exact"/>
      <w:outlineLvl w:val="1"/>
    </w:pPr>
    <w:rPr>
      <w:rFonts w:cs="Arial"/>
      <w:b/>
      <w:bCs/>
      <w:iCs/>
      <w:sz w:val="23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337F8"/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7337F8"/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character" w:styleId="Hyperkobling">
    <w:name w:val="Hyperlink"/>
    <w:uiPriority w:val="99"/>
    <w:unhideWhenUsed/>
    <w:rsid w:val="007337F8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52F0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52F0F"/>
    <w:rPr>
      <w:rFonts w:ascii="Arial" w:eastAsia="Times New Roman" w:hAnsi="Arial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52F0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52F0F"/>
    <w:rPr>
      <w:rFonts w:ascii="Arial" w:eastAsia="Times New Roman" w:hAnsi="Arial" w:cs="Times New Roman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.kbu@stavanger.kommune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vdata.no/lov/1992-09-25-107/&#167;2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stmottak.kbu@stavanger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Olsen Haug</dc:creator>
  <cp:lastModifiedBy>Oda Edvardsen</cp:lastModifiedBy>
  <cp:revision>2</cp:revision>
  <dcterms:created xsi:type="dcterms:W3CDTF">2016-08-22T12:54:00Z</dcterms:created>
  <dcterms:modified xsi:type="dcterms:W3CDTF">2016-08-22T12:54:00Z</dcterms:modified>
</cp:coreProperties>
</file>